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C5E" w:rsidRPr="002F5C5E" w:rsidRDefault="002F5C5E" w:rsidP="00AB6B41">
      <w:pPr>
        <w:spacing w:afterLines="50" w:after="156" w:line="400" w:lineRule="exact"/>
        <w:rPr>
          <w:rFonts w:ascii="微软雅黑" w:eastAsia="微软雅黑" w:hAnsi="微软雅黑" w:cs="微软雅黑"/>
          <w:sz w:val="24"/>
          <w:szCs w:val="24"/>
        </w:rPr>
      </w:pPr>
      <w:r w:rsidRPr="002F5C5E">
        <w:rPr>
          <w:rFonts w:ascii="微软雅黑" w:eastAsia="微软雅黑" w:hAnsi="微软雅黑" w:cs="微软雅黑" w:hint="eastAsia"/>
          <w:b/>
          <w:bCs/>
          <w:sz w:val="24"/>
          <w:szCs w:val="24"/>
        </w:rPr>
        <w:t>讲座题目</w:t>
      </w:r>
      <w:r w:rsidRPr="002F5C5E">
        <w:rPr>
          <w:rFonts w:ascii="微软雅黑" w:eastAsia="微软雅黑" w:hAnsi="微软雅黑" w:cs="微软雅黑" w:hint="eastAsia"/>
          <w:sz w:val="24"/>
          <w:szCs w:val="24"/>
        </w:rPr>
        <w:t>：</w:t>
      </w:r>
      <w:r w:rsidR="002E3B5B" w:rsidRPr="002E3B5B">
        <w:rPr>
          <w:rFonts w:hint="eastAsia"/>
          <w:sz w:val="24"/>
          <w:szCs w:val="24"/>
        </w:rPr>
        <w:t>七</w:t>
      </w:r>
      <w:proofErr w:type="gramStart"/>
      <w:r w:rsidR="002E3B5B" w:rsidRPr="002E3B5B">
        <w:rPr>
          <w:rFonts w:hint="eastAsia"/>
          <w:sz w:val="24"/>
          <w:szCs w:val="24"/>
        </w:rPr>
        <w:t>问慕课</w:t>
      </w:r>
      <w:proofErr w:type="gramEnd"/>
      <w:r w:rsidR="002E3B5B" w:rsidRPr="002E3B5B">
        <w:rPr>
          <w:rFonts w:hint="eastAsia"/>
          <w:sz w:val="24"/>
          <w:szCs w:val="24"/>
        </w:rPr>
        <w:t>（</w:t>
      </w:r>
      <w:r w:rsidR="002E3B5B" w:rsidRPr="002E3B5B">
        <w:rPr>
          <w:rFonts w:hint="eastAsia"/>
          <w:sz w:val="24"/>
          <w:szCs w:val="24"/>
        </w:rPr>
        <w:t>MOOC</w:t>
      </w:r>
      <w:r w:rsidR="002E3B5B" w:rsidRPr="002E3B5B">
        <w:rPr>
          <w:rFonts w:hint="eastAsia"/>
          <w:sz w:val="24"/>
          <w:szCs w:val="24"/>
        </w:rPr>
        <w:t>）</w:t>
      </w:r>
      <w:r w:rsidR="002E3B5B">
        <w:rPr>
          <w:rFonts w:hint="eastAsia"/>
          <w:sz w:val="24"/>
          <w:szCs w:val="24"/>
        </w:rPr>
        <w:t>——</w:t>
      </w:r>
      <w:r w:rsidR="002E3B5B">
        <w:rPr>
          <w:rFonts w:hint="eastAsia"/>
          <w:sz w:val="24"/>
          <w:szCs w:val="24"/>
        </w:rPr>
        <w:t xml:space="preserve">  </w:t>
      </w:r>
      <w:r w:rsidR="002E3B5B" w:rsidRPr="002E3B5B">
        <w:rPr>
          <w:rFonts w:hint="eastAsia"/>
          <w:sz w:val="24"/>
          <w:szCs w:val="24"/>
        </w:rPr>
        <w:t>一个教师的实践与体会</w:t>
      </w:r>
    </w:p>
    <w:p w:rsidR="002F5C5E" w:rsidRDefault="002F5C5E" w:rsidP="00AB6B41">
      <w:pPr>
        <w:spacing w:afterLines="50" w:after="156" w:line="400" w:lineRule="exact"/>
        <w:rPr>
          <w:sz w:val="24"/>
          <w:szCs w:val="24"/>
        </w:rPr>
      </w:pPr>
      <w:r w:rsidRPr="002F5C5E">
        <w:rPr>
          <w:rFonts w:ascii="微软雅黑" w:eastAsia="微软雅黑" w:hAnsi="微软雅黑" w:cs="微软雅黑" w:hint="eastAsia"/>
          <w:b/>
          <w:bCs/>
          <w:sz w:val="24"/>
          <w:szCs w:val="24"/>
        </w:rPr>
        <w:t>讲座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时间</w:t>
      </w:r>
      <w:r w:rsidRPr="002F5C5E">
        <w:rPr>
          <w:rFonts w:ascii="微软雅黑" w:eastAsia="微软雅黑" w:hAnsi="微软雅黑" w:cs="微软雅黑" w:hint="eastAsia"/>
          <w:sz w:val="24"/>
          <w:szCs w:val="24"/>
        </w:rPr>
        <w:t>：</w:t>
      </w:r>
      <w:r w:rsidR="002E3B5B">
        <w:rPr>
          <w:rFonts w:hint="eastAsia"/>
          <w:sz w:val="24"/>
          <w:szCs w:val="24"/>
        </w:rPr>
        <w:t>12</w:t>
      </w:r>
      <w:r w:rsidRPr="002F5C5E">
        <w:rPr>
          <w:rFonts w:hint="eastAsia"/>
          <w:sz w:val="24"/>
          <w:szCs w:val="24"/>
        </w:rPr>
        <w:t>月</w:t>
      </w:r>
      <w:r w:rsidRPr="002F5C5E">
        <w:rPr>
          <w:rFonts w:hint="eastAsia"/>
          <w:sz w:val="24"/>
          <w:szCs w:val="24"/>
        </w:rPr>
        <w:t>1</w:t>
      </w:r>
      <w:r w:rsidR="002E3B5B">
        <w:rPr>
          <w:rFonts w:hint="eastAsia"/>
          <w:sz w:val="24"/>
          <w:szCs w:val="24"/>
        </w:rPr>
        <w:t>9</w:t>
      </w:r>
      <w:r w:rsidRPr="002F5C5E">
        <w:rPr>
          <w:rFonts w:hint="eastAsia"/>
          <w:sz w:val="24"/>
          <w:szCs w:val="24"/>
        </w:rPr>
        <w:t>日</w:t>
      </w:r>
      <w:r w:rsidR="002E3B5B">
        <w:rPr>
          <w:rFonts w:hint="eastAsia"/>
          <w:sz w:val="24"/>
          <w:szCs w:val="24"/>
        </w:rPr>
        <w:t>（周四）</w:t>
      </w:r>
      <w:r w:rsidRPr="002F5C5E">
        <w:rPr>
          <w:rFonts w:hint="eastAsia"/>
          <w:sz w:val="24"/>
          <w:szCs w:val="24"/>
        </w:rPr>
        <w:t>下午</w:t>
      </w:r>
      <w:r w:rsidRPr="002F5C5E">
        <w:rPr>
          <w:rFonts w:hint="eastAsia"/>
          <w:sz w:val="24"/>
          <w:szCs w:val="24"/>
        </w:rPr>
        <w:t>1</w:t>
      </w:r>
      <w:r w:rsidRPr="002F5C5E">
        <w:rPr>
          <w:rFonts w:hint="eastAsia"/>
          <w:sz w:val="24"/>
          <w:szCs w:val="24"/>
        </w:rPr>
        <w:t>：</w:t>
      </w:r>
      <w:r w:rsidRPr="002F5C5E">
        <w:rPr>
          <w:rFonts w:hint="eastAsia"/>
          <w:sz w:val="24"/>
          <w:szCs w:val="24"/>
        </w:rPr>
        <w:t>30</w:t>
      </w:r>
      <w:r w:rsidRPr="002F5C5E">
        <w:rPr>
          <w:rFonts w:hint="eastAsia"/>
          <w:sz w:val="24"/>
          <w:szCs w:val="24"/>
        </w:rPr>
        <w:t>——</w:t>
      </w:r>
      <w:r w:rsidRPr="002F5C5E">
        <w:rPr>
          <w:rFonts w:hint="eastAsia"/>
          <w:sz w:val="24"/>
          <w:szCs w:val="24"/>
        </w:rPr>
        <w:t>3</w:t>
      </w:r>
      <w:r w:rsidRPr="002F5C5E">
        <w:rPr>
          <w:rFonts w:hint="eastAsia"/>
          <w:sz w:val="24"/>
          <w:szCs w:val="24"/>
        </w:rPr>
        <w:t>：</w:t>
      </w:r>
      <w:r w:rsidRPr="002F5C5E">
        <w:rPr>
          <w:rFonts w:hint="eastAsia"/>
          <w:sz w:val="24"/>
          <w:szCs w:val="24"/>
        </w:rPr>
        <w:t>30</w:t>
      </w:r>
    </w:p>
    <w:p w:rsidR="002F5C5E" w:rsidRDefault="002F5C5E" w:rsidP="00AB6B41">
      <w:pPr>
        <w:spacing w:afterLines="50" w:after="156" w:line="400" w:lineRule="exact"/>
        <w:rPr>
          <w:rFonts w:hint="eastAsia"/>
          <w:sz w:val="24"/>
          <w:szCs w:val="24"/>
        </w:rPr>
      </w:pPr>
      <w:r w:rsidRPr="002F5C5E">
        <w:rPr>
          <w:rFonts w:ascii="微软雅黑" w:eastAsia="微软雅黑" w:hAnsi="微软雅黑" w:cs="微软雅黑" w:hint="eastAsia"/>
          <w:b/>
          <w:bCs/>
          <w:sz w:val="24"/>
          <w:szCs w:val="24"/>
        </w:rPr>
        <w:t>讲座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地点</w:t>
      </w:r>
      <w:r w:rsidRPr="002F5C5E">
        <w:rPr>
          <w:rFonts w:ascii="微软雅黑" w:eastAsia="微软雅黑" w:hAnsi="微软雅黑" w:cs="微软雅黑" w:hint="eastAsia"/>
          <w:sz w:val="24"/>
          <w:szCs w:val="24"/>
        </w:rPr>
        <w:t>：</w:t>
      </w:r>
      <w:r w:rsidR="002E3B5B">
        <w:rPr>
          <w:rFonts w:hint="eastAsia"/>
          <w:sz w:val="24"/>
          <w:szCs w:val="24"/>
        </w:rPr>
        <w:t>计算机楼</w:t>
      </w:r>
      <w:r w:rsidR="002E3B5B">
        <w:rPr>
          <w:rFonts w:hint="eastAsia"/>
          <w:sz w:val="24"/>
          <w:szCs w:val="24"/>
        </w:rPr>
        <w:t>B108</w:t>
      </w:r>
      <w:r w:rsidR="002E3B5B">
        <w:rPr>
          <w:rFonts w:hint="eastAsia"/>
          <w:sz w:val="24"/>
          <w:szCs w:val="24"/>
        </w:rPr>
        <w:t>室</w:t>
      </w:r>
    </w:p>
    <w:p w:rsidR="002E3B5B" w:rsidRDefault="002E3B5B" w:rsidP="00AB6B41">
      <w:pPr>
        <w:spacing w:afterLines="50" w:after="156" w:line="400" w:lineRule="exact"/>
        <w:rPr>
          <w:rFonts w:hint="eastAsia"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主 讲 人</w:t>
      </w:r>
      <w:r w:rsidRPr="002F5C5E">
        <w:rPr>
          <w:rFonts w:ascii="微软雅黑" w:eastAsia="微软雅黑" w:hAnsi="微软雅黑" w:cs="微软雅黑"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李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晓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明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教授</w:t>
      </w:r>
    </w:p>
    <w:p w:rsidR="002F5C5E" w:rsidRPr="002F5C5E" w:rsidRDefault="002F5C5E" w:rsidP="00AB6B41">
      <w:pPr>
        <w:spacing w:afterLines="50" w:after="156" w:line="400" w:lineRule="exact"/>
        <w:rPr>
          <w:rFonts w:ascii="微软雅黑" w:eastAsia="微软雅黑" w:hAnsi="微软雅黑" w:cs="微软雅黑"/>
          <w:sz w:val="24"/>
          <w:szCs w:val="24"/>
        </w:rPr>
      </w:pPr>
      <w:r w:rsidRPr="002F5C5E">
        <w:rPr>
          <w:rFonts w:ascii="微软雅黑" w:eastAsia="微软雅黑" w:hAnsi="微软雅黑" w:cs="微软雅黑" w:hint="eastAsia"/>
          <w:b/>
          <w:bCs/>
          <w:sz w:val="24"/>
          <w:szCs w:val="24"/>
        </w:rPr>
        <w:t>讲座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对象</w:t>
      </w:r>
      <w:r w:rsidRPr="002F5C5E">
        <w:rPr>
          <w:rFonts w:ascii="微软雅黑" w:eastAsia="微软雅黑" w:hAnsi="微软雅黑" w:cs="微软雅黑" w:hint="eastAsia"/>
          <w:sz w:val="24"/>
          <w:szCs w:val="24"/>
        </w:rPr>
        <w:t>：</w:t>
      </w:r>
      <w:r w:rsidR="002E3B5B" w:rsidRPr="002E3B5B">
        <w:rPr>
          <w:rFonts w:asciiTheme="minorEastAsia" w:hAnsiTheme="minorEastAsia" w:cs="微软雅黑" w:hint="eastAsia"/>
          <w:sz w:val="24"/>
          <w:szCs w:val="24"/>
        </w:rPr>
        <w:t>计算机科学与技术学院全体教师</w:t>
      </w:r>
    </w:p>
    <w:p w:rsidR="002E3B5B" w:rsidRDefault="002F5C5E" w:rsidP="00AB6B41">
      <w:pPr>
        <w:spacing w:afterLines="50" w:after="156" w:line="400" w:lineRule="exact"/>
        <w:rPr>
          <w:rFonts w:ascii="微软雅黑" w:eastAsia="微软雅黑" w:hAnsi="微软雅黑" w:cs="微软雅黑" w:hint="eastAsia"/>
          <w:sz w:val="24"/>
          <w:szCs w:val="24"/>
        </w:rPr>
      </w:pPr>
      <w:r w:rsidRPr="002F5C5E">
        <w:rPr>
          <w:rFonts w:ascii="微软雅黑" w:eastAsia="微软雅黑" w:hAnsi="微软雅黑" w:cs="微软雅黑" w:hint="eastAsia"/>
          <w:b/>
          <w:bCs/>
          <w:sz w:val="24"/>
          <w:szCs w:val="24"/>
        </w:rPr>
        <w:t>讲座内容</w:t>
      </w:r>
      <w:r w:rsidRPr="002F5C5E">
        <w:rPr>
          <w:rFonts w:ascii="微软雅黑" w:eastAsia="微软雅黑" w:hAnsi="微软雅黑" w:cs="微软雅黑" w:hint="eastAsia"/>
          <w:sz w:val="24"/>
          <w:szCs w:val="24"/>
        </w:rPr>
        <w:t>：</w:t>
      </w:r>
      <w:r w:rsidR="002E3B5B" w:rsidRPr="002E3B5B">
        <w:rPr>
          <w:rFonts w:ascii="微软雅黑" w:eastAsia="微软雅黑" w:hAnsi="微软雅黑" w:cs="微软雅黑" w:hint="eastAsia"/>
          <w:sz w:val="24"/>
          <w:szCs w:val="24"/>
        </w:rPr>
        <w:tab/>
      </w:r>
    </w:p>
    <w:p w:rsidR="002E3B5B" w:rsidRPr="002E3B5B" w:rsidRDefault="002E3B5B" w:rsidP="00AB6B41">
      <w:pPr>
        <w:spacing w:afterLines="50" w:after="156" w:line="400" w:lineRule="exact"/>
        <w:ind w:firstLineChars="200" w:firstLine="480"/>
        <w:rPr>
          <w:rFonts w:asciiTheme="minorEastAsia" w:hAnsiTheme="minorEastAsia" w:cs="微软雅黑" w:hint="eastAsia"/>
          <w:sz w:val="24"/>
          <w:szCs w:val="24"/>
        </w:rPr>
      </w:pPr>
      <w:r w:rsidRPr="002E3B5B">
        <w:rPr>
          <w:rFonts w:asciiTheme="minorEastAsia" w:hAnsiTheme="minorEastAsia" w:cs="微软雅黑" w:hint="eastAsia"/>
          <w:sz w:val="24"/>
          <w:szCs w:val="24"/>
        </w:rPr>
        <w:t>慕课（MOOC－Massive Open Online Course）是这一两年来兴起的一个概念，人们说2012年是美国的MOOC元年，2013年是中国</w:t>
      </w:r>
      <w:proofErr w:type="gramStart"/>
      <w:r w:rsidRPr="002E3B5B">
        <w:rPr>
          <w:rFonts w:asciiTheme="minorEastAsia" w:hAnsiTheme="minorEastAsia" w:cs="微软雅黑" w:hint="eastAsia"/>
          <w:sz w:val="24"/>
          <w:szCs w:val="24"/>
        </w:rPr>
        <w:t>的慕课元年</w:t>
      </w:r>
      <w:proofErr w:type="gramEnd"/>
      <w:r w:rsidRPr="002E3B5B">
        <w:rPr>
          <w:rFonts w:asciiTheme="minorEastAsia" w:hAnsiTheme="minorEastAsia" w:cs="微软雅黑" w:hint="eastAsia"/>
          <w:sz w:val="24"/>
          <w:szCs w:val="24"/>
        </w:rPr>
        <w:t>，引起了学生、教育工作者、大学、教育行政管理部门，以及IT产业界的高度关注。北京大学从今年年初开始推进与</w:t>
      </w:r>
      <w:proofErr w:type="gramStart"/>
      <w:r w:rsidRPr="002E3B5B">
        <w:rPr>
          <w:rFonts w:asciiTheme="minorEastAsia" w:hAnsiTheme="minorEastAsia" w:cs="微软雅黑" w:hint="eastAsia"/>
          <w:sz w:val="24"/>
          <w:szCs w:val="24"/>
        </w:rPr>
        <w:t>慕课相关</w:t>
      </w:r>
      <w:proofErr w:type="gramEnd"/>
      <w:r w:rsidRPr="002E3B5B">
        <w:rPr>
          <w:rFonts w:asciiTheme="minorEastAsia" w:hAnsiTheme="minorEastAsia" w:cs="微软雅黑" w:hint="eastAsia"/>
          <w:sz w:val="24"/>
          <w:szCs w:val="24"/>
        </w:rPr>
        <w:t>的工作，不少老师和学生积极参与，产生了一定的反响。慕课，是一种令人兴奋的教学方式，不同于千百年来人们习惯的传统课堂教学，也不同于过去十多年来在不少学校都有开展的网络教学。</w:t>
      </w:r>
      <w:proofErr w:type="gramStart"/>
      <w:r w:rsidRPr="002E3B5B">
        <w:rPr>
          <w:rFonts w:asciiTheme="minorEastAsia" w:hAnsiTheme="minorEastAsia" w:cs="微软雅黑" w:hint="eastAsia"/>
          <w:sz w:val="24"/>
          <w:szCs w:val="24"/>
        </w:rPr>
        <w:t>围绕慕课的</w:t>
      </w:r>
      <w:proofErr w:type="gramEnd"/>
      <w:r w:rsidRPr="002E3B5B">
        <w:rPr>
          <w:rFonts w:asciiTheme="minorEastAsia" w:hAnsiTheme="minorEastAsia" w:cs="微软雅黑" w:hint="eastAsia"/>
          <w:sz w:val="24"/>
          <w:szCs w:val="24"/>
        </w:rPr>
        <w:t>兴起，社会上也产生了各种认识与困惑。这个报告，我将结合参与北京大学</w:t>
      </w:r>
      <w:proofErr w:type="gramStart"/>
      <w:r w:rsidRPr="002E3B5B">
        <w:rPr>
          <w:rFonts w:asciiTheme="minorEastAsia" w:hAnsiTheme="minorEastAsia" w:cs="微软雅黑" w:hint="eastAsia"/>
          <w:sz w:val="24"/>
          <w:szCs w:val="24"/>
        </w:rPr>
        <w:t>慕课实践</w:t>
      </w:r>
      <w:proofErr w:type="gramEnd"/>
      <w:r w:rsidRPr="002E3B5B">
        <w:rPr>
          <w:rFonts w:asciiTheme="minorEastAsia" w:hAnsiTheme="minorEastAsia" w:cs="微软雅黑" w:hint="eastAsia"/>
          <w:sz w:val="24"/>
          <w:szCs w:val="24"/>
        </w:rPr>
        <w:t>的工作，从下面这七个方面与听众分享自己的一些体会。</w:t>
      </w:r>
    </w:p>
    <w:p w:rsidR="002E3B5B" w:rsidRPr="002E3B5B" w:rsidRDefault="002E3B5B" w:rsidP="00AB6B41">
      <w:pPr>
        <w:spacing w:afterLines="50" w:after="156" w:line="400" w:lineRule="exact"/>
        <w:ind w:firstLineChars="200" w:firstLine="480"/>
        <w:rPr>
          <w:rFonts w:asciiTheme="minorEastAsia" w:hAnsiTheme="minorEastAsia" w:cs="微软雅黑" w:hint="eastAsia"/>
          <w:sz w:val="24"/>
          <w:szCs w:val="24"/>
        </w:rPr>
      </w:pPr>
      <w:r w:rsidRPr="002E3B5B">
        <w:rPr>
          <w:rFonts w:asciiTheme="minorEastAsia" w:hAnsiTheme="minorEastAsia" w:cs="微软雅黑" w:hint="eastAsia"/>
          <w:sz w:val="24"/>
          <w:szCs w:val="24"/>
        </w:rPr>
        <w:t>•</w:t>
      </w:r>
      <w:r w:rsidRPr="002E3B5B">
        <w:rPr>
          <w:rFonts w:asciiTheme="minorEastAsia" w:hAnsiTheme="minorEastAsia" w:cs="微软雅黑" w:hint="eastAsia"/>
          <w:sz w:val="24"/>
          <w:szCs w:val="24"/>
        </w:rPr>
        <w:tab/>
        <w:t>什么是慕课（MOOC）？</w:t>
      </w:r>
    </w:p>
    <w:p w:rsidR="002E3B5B" w:rsidRPr="002E3B5B" w:rsidRDefault="002E3B5B" w:rsidP="00AB6B41">
      <w:pPr>
        <w:spacing w:afterLines="50" w:after="156" w:line="400" w:lineRule="exact"/>
        <w:ind w:firstLineChars="200" w:firstLine="480"/>
        <w:rPr>
          <w:rFonts w:asciiTheme="minorEastAsia" w:hAnsiTheme="minorEastAsia" w:cs="微软雅黑" w:hint="eastAsia"/>
          <w:sz w:val="24"/>
          <w:szCs w:val="24"/>
        </w:rPr>
      </w:pPr>
      <w:r w:rsidRPr="002E3B5B">
        <w:rPr>
          <w:rFonts w:asciiTheme="minorEastAsia" w:hAnsiTheme="minorEastAsia" w:cs="微软雅黑" w:hint="eastAsia"/>
          <w:sz w:val="24"/>
          <w:szCs w:val="24"/>
        </w:rPr>
        <w:t>•</w:t>
      </w:r>
      <w:r w:rsidRPr="002E3B5B">
        <w:rPr>
          <w:rFonts w:asciiTheme="minorEastAsia" w:hAnsiTheme="minorEastAsia" w:cs="微软雅黑" w:hint="eastAsia"/>
          <w:sz w:val="24"/>
          <w:szCs w:val="24"/>
        </w:rPr>
        <w:tab/>
        <w:t>学生们为什么会去</w:t>
      </w:r>
      <w:proofErr w:type="gramStart"/>
      <w:r w:rsidRPr="002E3B5B">
        <w:rPr>
          <w:rFonts w:asciiTheme="minorEastAsia" w:hAnsiTheme="minorEastAsia" w:cs="微软雅黑" w:hint="eastAsia"/>
          <w:sz w:val="24"/>
          <w:szCs w:val="24"/>
        </w:rPr>
        <w:t>学慕课</w:t>
      </w:r>
      <w:proofErr w:type="gramEnd"/>
      <w:r w:rsidRPr="002E3B5B">
        <w:rPr>
          <w:rFonts w:asciiTheme="minorEastAsia" w:hAnsiTheme="minorEastAsia" w:cs="微软雅黑" w:hint="eastAsia"/>
          <w:sz w:val="24"/>
          <w:szCs w:val="24"/>
        </w:rPr>
        <w:t>？</w:t>
      </w:r>
    </w:p>
    <w:p w:rsidR="002E3B5B" w:rsidRPr="002E3B5B" w:rsidRDefault="002E3B5B" w:rsidP="00AB6B41">
      <w:pPr>
        <w:spacing w:afterLines="50" w:after="156" w:line="400" w:lineRule="exact"/>
        <w:ind w:firstLineChars="200" w:firstLine="480"/>
        <w:rPr>
          <w:rFonts w:asciiTheme="minorEastAsia" w:hAnsiTheme="minorEastAsia" w:cs="微软雅黑" w:hint="eastAsia"/>
          <w:sz w:val="24"/>
          <w:szCs w:val="24"/>
        </w:rPr>
      </w:pPr>
      <w:r w:rsidRPr="002E3B5B">
        <w:rPr>
          <w:rFonts w:asciiTheme="minorEastAsia" w:hAnsiTheme="minorEastAsia" w:cs="微软雅黑" w:hint="eastAsia"/>
          <w:sz w:val="24"/>
          <w:szCs w:val="24"/>
        </w:rPr>
        <w:t>•</w:t>
      </w:r>
      <w:r w:rsidRPr="002E3B5B">
        <w:rPr>
          <w:rFonts w:asciiTheme="minorEastAsia" w:hAnsiTheme="minorEastAsia" w:cs="微软雅黑" w:hint="eastAsia"/>
          <w:sz w:val="24"/>
          <w:szCs w:val="24"/>
        </w:rPr>
        <w:tab/>
        <w:t>老师们为什么要去</w:t>
      </w:r>
      <w:proofErr w:type="gramStart"/>
      <w:r w:rsidRPr="002E3B5B">
        <w:rPr>
          <w:rFonts w:asciiTheme="minorEastAsia" w:hAnsiTheme="minorEastAsia" w:cs="微软雅黑" w:hint="eastAsia"/>
          <w:sz w:val="24"/>
          <w:szCs w:val="24"/>
        </w:rPr>
        <w:t>教慕课</w:t>
      </w:r>
      <w:proofErr w:type="gramEnd"/>
      <w:r w:rsidRPr="002E3B5B">
        <w:rPr>
          <w:rFonts w:asciiTheme="minorEastAsia" w:hAnsiTheme="minorEastAsia" w:cs="微软雅黑" w:hint="eastAsia"/>
          <w:sz w:val="24"/>
          <w:szCs w:val="24"/>
        </w:rPr>
        <w:t>？</w:t>
      </w:r>
    </w:p>
    <w:p w:rsidR="002E3B5B" w:rsidRPr="002E3B5B" w:rsidRDefault="002E3B5B" w:rsidP="00AB6B41">
      <w:pPr>
        <w:spacing w:afterLines="50" w:after="156" w:line="400" w:lineRule="exact"/>
        <w:ind w:firstLineChars="200" w:firstLine="480"/>
        <w:rPr>
          <w:rFonts w:asciiTheme="minorEastAsia" w:hAnsiTheme="minorEastAsia" w:cs="微软雅黑" w:hint="eastAsia"/>
          <w:sz w:val="24"/>
          <w:szCs w:val="24"/>
        </w:rPr>
      </w:pPr>
      <w:r w:rsidRPr="002E3B5B">
        <w:rPr>
          <w:rFonts w:asciiTheme="minorEastAsia" w:hAnsiTheme="minorEastAsia" w:cs="微软雅黑" w:hint="eastAsia"/>
          <w:sz w:val="24"/>
          <w:szCs w:val="24"/>
        </w:rPr>
        <w:t>•</w:t>
      </w:r>
      <w:r w:rsidRPr="002E3B5B">
        <w:rPr>
          <w:rFonts w:asciiTheme="minorEastAsia" w:hAnsiTheme="minorEastAsia" w:cs="微软雅黑" w:hint="eastAsia"/>
          <w:sz w:val="24"/>
          <w:szCs w:val="24"/>
        </w:rPr>
        <w:tab/>
        <w:t>大学为什么让老师们</w:t>
      </w:r>
      <w:proofErr w:type="gramStart"/>
      <w:r w:rsidRPr="002E3B5B">
        <w:rPr>
          <w:rFonts w:asciiTheme="minorEastAsia" w:hAnsiTheme="minorEastAsia" w:cs="微软雅黑" w:hint="eastAsia"/>
          <w:sz w:val="24"/>
          <w:szCs w:val="24"/>
        </w:rPr>
        <w:t>教慕课</w:t>
      </w:r>
      <w:proofErr w:type="gramEnd"/>
      <w:r w:rsidRPr="002E3B5B">
        <w:rPr>
          <w:rFonts w:asciiTheme="minorEastAsia" w:hAnsiTheme="minorEastAsia" w:cs="微软雅黑" w:hint="eastAsia"/>
          <w:sz w:val="24"/>
          <w:szCs w:val="24"/>
        </w:rPr>
        <w:t>？</w:t>
      </w:r>
    </w:p>
    <w:p w:rsidR="002E3B5B" w:rsidRPr="002E3B5B" w:rsidRDefault="002E3B5B" w:rsidP="00AB6B41">
      <w:pPr>
        <w:spacing w:afterLines="50" w:after="156" w:line="400" w:lineRule="exact"/>
        <w:ind w:firstLineChars="200" w:firstLine="480"/>
        <w:rPr>
          <w:rFonts w:asciiTheme="minorEastAsia" w:hAnsiTheme="minorEastAsia" w:cs="微软雅黑" w:hint="eastAsia"/>
          <w:sz w:val="24"/>
          <w:szCs w:val="24"/>
        </w:rPr>
      </w:pPr>
      <w:r w:rsidRPr="002E3B5B">
        <w:rPr>
          <w:rFonts w:asciiTheme="minorEastAsia" w:hAnsiTheme="minorEastAsia" w:cs="微软雅黑" w:hint="eastAsia"/>
          <w:sz w:val="24"/>
          <w:szCs w:val="24"/>
        </w:rPr>
        <w:t>•</w:t>
      </w:r>
      <w:r w:rsidRPr="002E3B5B">
        <w:rPr>
          <w:rFonts w:asciiTheme="minorEastAsia" w:hAnsiTheme="minorEastAsia" w:cs="微软雅黑" w:hint="eastAsia"/>
          <w:sz w:val="24"/>
          <w:szCs w:val="24"/>
        </w:rPr>
        <w:tab/>
        <w:t>雇主将怎么</w:t>
      </w:r>
      <w:proofErr w:type="gramStart"/>
      <w:r w:rsidRPr="002E3B5B">
        <w:rPr>
          <w:rFonts w:asciiTheme="minorEastAsia" w:hAnsiTheme="minorEastAsia" w:cs="微软雅黑" w:hint="eastAsia"/>
          <w:sz w:val="24"/>
          <w:szCs w:val="24"/>
        </w:rPr>
        <w:t>看慕课</w:t>
      </w:r>
      <w:proofErr w:type="gramEnd"/>
      <w:r w:rsidRPr="002E3B5B">
        <w:rPr>
          <w:rFonts w:asciiTheme="minorEastAsia" w:hAnsiTheme="minorEastAsia" w:cs="微软雅黑" w:hint="eastAsia"/>
          <w:sz w:val="24"/>
          <w:szCs w:val="24"/>
        </w:rPr>
        <w:t>？</w:t>
      </w:r>
    </w:p>
    <w:p w:rsidR="002E3B5B" w:rsidRPr="002E3B5B" w:rsidRDefault="002E3B5B" w:rsidP="00AB6B41">
      <w:pPr>
        <w:spacing w:afterLines="50" w:after="156" w:line="400" w:lineRule="exact"/>
        <w:ind w:firstLineChars="200" w:firstLine="480"/>
        <w:rPr>
          <w:rFonts w:asciiTheme="minorEastAsia" w:hAnsiTheme="minorEastAsia" w:cs="微软雅黑" w:hint="eastAsia"/>
          <w:sz w:val="24"/>
          <w:szCs w:val="24"/>
        </w:rPr>
      </w:pPr>
      <w:r w:rsidRPr="002E3B5B">
        <w:rPr>
          <w:rFonts w:asciiTheme="minorEastAsia" w:hAnsiTheme="minorEastAsia" w:cs="微软雅黑" w:hint="eastAsia"/>
          <w:sz w:val="24"/>
          <w:szCs w:val="24"/>
        </w:rPr>
        <w:t>•</w:t>
      </w:r>
      <w:r w:rsidRPr="002E3B5B">
        <w:rPr>
          <w:rFonts w:asciiTheme="minorEastAsia" w:hAnsiTheme="minorEastAsia" w:cs="微软雅黑" w:hint="eastAsia"/>
          <w:sz w:val="24"/>
          <w:szCs w:val="24"/>
        </w:rPr>
        <w:tab/>
      </w:r>
      <w:proofErr w:type="gramStart"/>
      <w:r w:rsidRPr="002E3B5B">
        <w:rPr>
          <w:rFonts w:asciiTheme="minorEastAsia" w:hAnsiTheme="minorEastAsia" w:cs="微软雅黑" w:hint="eastAsia"/>
          <w:sz w:val="24"/>
          <w:szCs w:val="24"/>
        </w:rPr>
        <w:t>慕课为什么</w:t>
      </w:r>
      <w:proofErr w:type="gramEnd"/>
      <w:r w:rsidRPr="002E3B5B">
        <w:rPr>
          <w:rFonts w:asciiTheme="minorEastAsia" w:hAnsiTheme="minorEastAsia" w:cs="微软雅黑" w:hint="eastAsia"/>
          <w:sz w:val="24"/>
          <w:szCs w:val="24"/>
        </w:rPr>
        <w:t>能提高高等教育质量？</w:t>
      </w:r>
    </w:p>
    <w:p w:rsidR="00CE52CE" w:rsidRPr="002E3B5B" w:rsidRDefault="002E3B5B" w:rsidP="00AB6B41">
      <w:pPr>
        <w:spacing w:afterLines="50" w:after="156" w:line="400" w:lineRule="exact"/>
        <w:ind w:firstLineChars="200" w:firstLine="480"/>
        <w:rPr>
          <w:rFonts w:asciiTheme="minorEastAsia" w:hAnsiTheme="minorEastAsia" w:cs="微软雅黑" w:hint="eastAsia"/>
          <w:sz w:val="24"/>
          <w:szCs w:val="24"/>
        </w:rPr>
      </w:pPr>
      <w:r w:rsidRPr="002E3B5B">
        <w:rPr>
          <w:rFonts w:asciiTheme="minorEastAsia" w:hAnsiTheme="minorEastAsia" w:cs="微软雅黑" w:hint="eastAsia"/>
          <w:sz w:val="24"/>
          <w:szCs w:val="24"/>
        </w:rPr>
        <w:t>•</w:t>
      </w:r>
      <w:r w:rsidRPr="002E3B5B">
        <w:rPr>
          <w:rFonts w:asciiTheme="minorEastAsia" w:hAnsiTheme="minorEastAsia" w:cs="微软雅黑" w:hint="eastAsia"/>
          <w:sz w:val="24"/>
          <w:szCs w:val="24"/>
        </w:rPr>
        <w:tab/>
      </w:r>
      <w:proofErr w:type="gramStart"/>
      <w:r w:rsidRPr="002E3B5B">
        <w:rPr>
          <w:rFonts w:asciiTheme="minorEastAsia" w:hAnsiTheme="minorEastAsia" w:cs="微软雅黑" w:hint="eastAsia"/>
          <w:sz w:val="24"/>
          <w:szCs w:val="24"/>
        </w:rPr>
        <w:t>慕课对</w:t>
      </w:r>
      <w:proofErr w:type="gramEnd"/>
      <w:r w:rsidRPr="002E3B5B">
        <w:rPr>
          <w:rFonts w:asciiTheme="minorEastAsia" w:hAnsiTheme="minorEastAsia" w:cs="微软雅黑" w:hint="eastAsia"/>
          <w:sz w:val="24"/>
          <w:szCs w:val="24"/>
        </w:rPr>
        <w:t>习惯传统的教师的机遇和挑战？</w:t>
      </w:r>
    </w:p>
    <w:p w:rsidR="002E3B5B" w:rsidRDefault="002E3B5B" w:rsidP="00AB6B41">
      <w:pPr>
        <w:spacing w:afterLines="50" w:after="156" w:line="400" w:lineRule="exact"/>
        <w:rPr>
          <w:rFonts w:ascii="微软雅黑" w:eastAsia="微软雅黑" w:hAnsi="微软雅黑" w:cs="微软雅黑" w:hint="eastAsia"/>
          <w:sz w:val="24"/>
          <w:szCs w:val="24"/>
        </w:rPr>
      </w:pPr>
      <w:r w:rsidRPr="002E3B5B">
        <w:rPr>
          <w:rFonts w:ascii="微软雅黑" w:eastAsia="微软雅黑" w:hAnsi="微软雅黑" w:cs="微软雅黑" w:hint="eastAsia"/>
          <w:b/>
          <w:sz w:val="24"/>
          <w:szCs w:val="24"/>
        </w:rPr>
        <w:t>主讲人介绍</w:t>
      </w:r>
      <w:r>
        <w:rPr>
          <w:rFonts w:ascii="微软雅黑" w:eastAsia="微软雅黑" w:hAnsi="微软雅黑" w:cs="微软雅黑" w:hint="eastAsia"/>
          <w:sz w:val="24"/>
          <w:szCs w:val="24"/>
        </w:rPr>
        <w:t>：</w:t>
      </w:r>
    </w:p>
    <w:p w:rsidR="002E3B5B" w:rsidRPr="002E3B5B" w:rsidRDefault="002E3B5B" w:rsidP="00AB6B41">
      <w:pPr>
        <w:widowControl/>
        <w:shd w:val="clear" w:color="auto" w:fill="FFFFFF"/>
        <w:spacing w:line="400" w:lineRule="exact"/>
        <w:ind w:firstLineChars="200" w:firstLine="480"/>
        <w:jc w:val="left"/>
        <w:rPr>
          <w:rFonts w:ascii="Arial" w:eastAsia="宋体" w:hAnsi="Arial" w:cs="Arial" w:hint="eastAsia"/>
          <w:kern w:val="0"/>
          <w:sz w:val="24"/>
          <w:szCs w:val="24"/>
        </w:rPr>
      </w:pPr>
      <w:r w:rsidRPr="000562E1">
        <w:rPr>
          <w:rFonts w:ascii="Calibri" w:eastAsia="宋体" w:hAnsi="Calibri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FB21AE2" wp14:editId="1EBE5088">
            <wp:simplePos x="0" y="0"/>
            <wp:positionH relativeFrom="column">
              <wp:posOffset>16510</wp:posOffset>
            </wp:positionH>
            <wp:positionV relativeFrom="paragraph">
              <wp:posOffset>29210</wp:posOffset>
            </wp:positionV>
            <wp:extent cx="1643380" cy="2019935"/>
            <wp:effectExtent l="0" t="0" r="0" b="0"/>
            <wp:wrapSquare wrapText="bothSides"/>
            <wp:docPr id="2" name="图片 2" descr="20131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311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0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3B5B">
        <w:rPr>
          <w:rFonts w:ascii="Arial" w:eastAsia="宋体" w:hAnsi="Arial" w:cs="Arial"/>
          <w:kern w:val="0"/>
          <w:sz w:val="24"/>
          <w:szCs w:val="24"/>
        </w:rPr>
        <w:t>李晓明，北京大学计算机系教授，</w:t>
      </w:r>
      <w:r w:rsidRPr="002E3B5B">
        <w:rPr>
          <w:rFonts w:ascii="Arial" w:eastAsia="宋体" w:hAnsi="Arial" w:cs="Arial" w:hint="eastAsia"/>
          <w:kern w:val="0"/>
          <w:sz w:val="24"/>
          <w:szCs w:val="24"/>
        </w:rPr>
        <w:t>中国计算机学会</w:t>
      </w:r>
      <w:proofErr w:type="gramStart"/>
      <w:r w:rsidRPr="002E3B5B">
        <w:rPr>
          <w:rFonts w:ascii="Arial" w:eastAsia="宋体" w:hAnsi="Arial" w:cs="Arial" w:hint="eastAsia"/>
          <w:kern w:val="0"/>
          <w:sz w:val="24"/>
          <w:szCs w:val="24"/>
        </w:rPr>
        <w:t>会</w:t>
      </w:r>
      <w:proofErr w:type="gramEnd"/>
      <w:r w:rsidRPr="002E3B5B">
        <w:rPr>
          <w:rFonts w:ascii="Arial" w:eastAsia="宋体" w:hAnsi="Arial" w:cs="Arial" w:hint="eastAsia"/>
          <w:kern w:val="0"/>
          <w:sz w:val="24"/>
          <w:szCs w:val="24"/>
        </w:rPr>
        <w:t>士，</w:t>
      </w:r>
      <w:r w:rsidRPr="002E3B5B">
        <w:rPr>
          <w:rFonts w:ascii="Arial" w:eastAsia="宋体" w:hAnsi="Arial" w:cs="Arial"/>
          <w:kern w:val="0"/>
          <w:sz w:val="24"/>
          <w:szCs w:val="24"/>
        </w:rPr>
        <w:t>IEEE</w:t>
      </w:r>
      <w:r w:rsidRPr="002E3B5B">
        <w:rPr>
          <w:rFonts w:ascii="Arial" w:eastAsia="宋体" w:hAnsi="Arial" w:cs="Arial"/>
          <w:kern w:val="0"/>
          <w:sz w:val="24"/>
          <w:szCs w:val="24"/>
        </w:rPr>
        <w:t>高级会员。</w:t>
      </w:r>
      <w:r w:rsidRPr="002E3B5B">
        <w:rPr>
          <w:rFonts w:ascii="Arial" w:eastAsia="宋体" w:hAnsi="Arial" w:cs="Arial" w:hint="eastAsia"/>
          <w:kern w:val="0"/>
          <w:sz w:val="24"/>
          <w:szCs w:val="24"/>
        </w:rPr>
        <w:t>曾任教育部计算机教学指导委员会副主任，中国计算机学会副理事长。</w:t>
      </w:r>
    </w:p>
    <w:p w:rsidR="002E3B5B" w:rsidRPr="002E3B5B" w:rsidRDefault="002E3B5B" w:rsidP="00AB6B41">
      <w:pPr>
        <w:shd w:val="clear" w:color="auto" w:fill="FFFFFF"/>
        <w:spacing w:line="400" w:lineRule="exact"/>
        <w:rPr>
          <w:rFonts w:ascii="Arial" w:eastAsia="宋体" w:hAnsi="Arial" w:cs="Arial" w:hint="eastAsia"/>
          <w:kern w:val="0"/>
          <w:sz w:val="24"/>
          <w:szCs w:val="24"/>
        </w:rPr>
      </w:pPr>
      <w:r w:rsidRPr="002E3B5B">
        <w:rPr>
          <w:rFonts w:ascii="Arial" w:eastAsia="宋体" w:hAnsi="Arial" w:cs="Arial"/>
          <w:kern w:val="0"/>
          <w:sz w:val="24"/>
          <w:szCs w:val="24"/>
        </w:rPr>
        <w:tab/>
      </w:r>
      <w:r w:rsidRPr="002E3B5B">
        <w:rPr>
          <w:rFonts w:ascii="Arial" w:eastAsia="宋体" w:hAnsi="Arial" w:cs="Arial" w:hint="eastAsia"/>
          <w:kern w:val="0"/>
          <w:sz w:val="24"/>
          <w:szCs w:val="24"/>
        </w:rPr>
        <w:t>研究兴趣</w:t>
      </w:r>
      <w:r w:rsidRPr="002E3B5B">
        <w:rPr>
          <w:rFonts w:ascii="Arial" w:eastAsia="宋体" w:hAnsi="Arial" w:cs="Arial"/>
          <w:kern w:val="0"/>
          <w:sz w:val="24"/>
          <w:szCs w:val="24"/>
        </w:rPr>
        <w:t>包括网络信息与社会发展的互动关系，</w:t>
      </w:r>
      <w:r w:rsidRPr="002E3B5B">
        <w:rPr>
          <w:rFonts w:ascii="Arial" w:eastAsia="宋体" w:hAnsi="Arial" w:cs="Arial" w:hint="eastAsia"/>
          <w:kern w:val="0"/>
          <w:sz w:val="24"/>
          <w:szCs w:val="24"/>
        </w:rPr>
        <w:t>也一直关注利用网络信息技术提高教学水平与效益的问题。</w:t>
      </w:r>
      <w:r w:rsidRPr="002E3B5B">
        <w:rPr>
          <w:rFonts w:ascii="Arial" w:eastAsia="宋体" w:hAnsi="Arial" w:cs="Arial"/>
          <w:kern w:val="0"/>
          <w:sz w:val="24"/>
          <w:szCs w:val="24"/>
        </w:rPr>
        <w:t>主持发展了全国高校最大的互联网信息搜索引擎，</w:t>
      </w:r>
      <w:r w:rsidRPr="002E3B5B">
        <w:rPr>
          <w:rFonts w:ascii="Arial" w:eastAsia="宋体" w:hAnsi="Arial" w:cs="Arial"/>
          <w:kern w:val="0"/>
          <w:sz w:val="24"/>
          <w:szCs w:val="24"/>
        </w:rPr>
        <w:t>“</w:t>
      </w:r>
      <w:r w:rsidRPr="002E3B5B">
        <w:rPr>
          <w:rFonts w:ascii="Arial" w:eastAsia="宋体" w:hAnsi="Arial" w:cs="Arial"/>
          <w:kern w:val="0"/>
          <w:sz w:val="24"/>
          <w:szCs w:val="24"/>
        </w:rPr>
        <w:t>天网搜索</w:t>
      </w:r>
      <w:r w:rsidRPr="002E3B5B">
        <w:rPr>
          <w:rFonts w:ascii="Arial" w:eastAsia="宋体" w:hAnsi="Arial" w:cs="Arial"/>
          <w:kern w:val="0"/>
          <w:sz w:val="24"/>
          <w:szCs w:val="24"/>
        </w:rPr>
        <w:t>”</w:t>
      </w:r>
      <w:r w:rsidRPr="002E3B5B">
        <w:rPr>
          <w:rFonts w:ascii="Arial" w:eastAsia="宋体" w:hAnsi="Arial" w:cs="Arial"/>
          <w:kern w:val="0"/>
          <w:sz w:val="24"/>
          <w:szCs w:val="24"/>
        </w:rPr>
        <w:t>；主持建设了</w:t>
      </w:r>
      <w:r w:rsidRPr="002E3B5B">
        <w:rPr>
          <w:rFonts w:ascii="Arial" w:eastAsia="宋体" w:hAnsi="Arial" w:cs="Arial"/>
          <w:kern w:val="0"/>
          <w:sz w:val="24"/>
          <w:szCs w:val="24"/>
        </w:rPr>
        <w:t>“</w:t>
      </w:r>
      <w:r w:rsidRPr="002E3B5B">
        <w:rPr>
          <w:rFonts w:ascii="Arial" w:eastAsia="宋体" w:hAnsi="Arial" w:cs="Arial"/>
          <w:kern w:val="0"/>
          <w:sz w:val="24"/>
          <w:szCs w:val="24"/>
        </w:rPr>
        <w:t>中国网络信息博物馆</w:t>
      </w:r>
      <w:r w:rsidRPr="002E3B5B">
        <w:rPr>
          <w:rFonts w:ascii="Arial" w:eastAsia="宋体" w:hAnsi="Arial" w:cs="Arial"/>
          <w:kern w:val="0"/>
          <w:sz w:val="24"/>
          <w:szCs w:val="24"/>
        </w:rPr>
        <w:t>”</w:t>
      </w:r>
      <w:r w:rsidRPr="002E3B5B">
        <w:rPr>
          <w:rFonts w:ascii="Arial" w:eastAsia="宋体" w:hAnsi="Arial" w:cs="Arial"/>
          <w:kern w:val="0"/>
          <w:sz w:val="24"/>
          <w:szCs w:val="24"/>
        </w:rPr>
        <w:t>，发起并主持实现了分布式视频点播应用系统</w:t>
      </w:r>
      <w:r w:rsidRPr="002E3B5B">
        <w:rPr>
          <w:rFonts w:ascii="Arial" w:eastAsia="宋体" w:hAnsi="Arial" w:cs="Arial"/>
          <w:kern w:val="0"/>
          <w:sz w:val="24"/>
          <w:szCs w:val="24"/>
        </w:rPr>
        <w:t>“</w:t>
      </w:r>
      <w:r w:rsidRPr="002E3B5B">
        <w:rPr>
          <w:rFonts w:ascii="Arial" w:eastAsia="宋体" w:hAnsi="Arial" w:cs="Arial"/>
          <w:kern w:val="0"/>
          <w:sz w:val="24"/>
          <w:szCs w:val="24"/>
        </w:rPr>
        <w:t>大学课</w:t>
      </w:r>
      <w:r w:rsidRPr="002E3B5B">
        <w:rPr>
          <w:rFonts w:ascii="Arial" w:eastAsia="宋体" w:hAnsi="Arial" w:cs="Arial"/>
          <w:kern w:val="0"/>
          <w:sz w:val="24"/>
          <w:szCs w:val="24"/>
        </w:rPr>
        <w:lastRenderedPageBreak/>
        <w:t>程在线</w:t>
      </w:r>
      <w:r w:rsidRPr="002E3B5B">
        <w:rPr>
          <w:rFonts w:ascii="Arial" w:eastAsia="宋体" w:hAnsi="Arial" w:cs="Arial"/>
          <w:kern w:val="0"/>
          <w:sz w:val="24"/>
          <w:szCs w:val="24"/>
        </w:rPr>
        <w:t>”</w:t>
      </w:r>
      <w:r w:rsidRPr="002E3B5B">
        <w:rPr>
          <w:rFonts w:ascii="Arial" w:eastAsia="宋体" w:hAnsi="Arial" w:cs="Arial"/>
          <w:kern w:val="0"/>
          <w:sz w:val="24"/>
          <w:szCs w:val="24"/>
        </w:rPr>
        <w:t>。</w:t>
      </w:r>
      <w:r w:rsidRPr="002E3B5B">
        <w:rPr>
          <w:rFonts w:ascii="Arial" w:eastAsia="宋体" w:hAnsi="Arial" w:cs="Arial" w:hint="eastAsia"/>
          <w:kern w:val="0"/>
          <w:sz w:val="24"/>
          <w:szCs w:val="24"/>
        </w:rPr>
        <w:t>发表学术论文</w:t>
      </w:r>
      <w:r w:rsidRPr="002E3B5B">
        <w:rPr>
          <w:rFonts w:ascii="Arial" w:eastAsia="宋体" w:hAnsi="Arial" w:cs="Arial" w:hint="eastAsia"/>
          <w:kern w:val="0"/>
          <w:sz w:val="24"/>
          <w:szCs w:val="24"/>
        </w:rPr>
        <w:t>100</w:t>
      </w:r>
      <w:r w:rsidRPr="002E3B5B">
        <w:rPr>
          <w:rFonts w:ascii="Arial" w:eastAsia="宋体" w:hAnsi="Arial" w:cs="Arial" w:hint="eastAsia"/>
          <w:kern w:val="0"/>
          <w:sz w:val="24"/>
          <w:szCs w:val="24"/>
        </w:rPr>
        <w:t>多篇，</w:t>
      </w:r>
      <w:r w:rsidRPr="002E3B5B">
        <w:rPr>
          <w:rFonts w:ascii="Arial" w:eastAsia="宋体" w:hAnsi="Arial" w:cs="Arial"/>
          <w:kern w:val="0"/>
          <w:sz w:val="24"/>
          <w:szCs w:val="24"/>
        </w:rPr>
        <w:t>目前是《</w:t>
      </w:r>
      <w:r w:rsidRPr="002E3B5B">
        <w:rPr>
          <w:rFonts w:ascii="Arial" w:eastAsia="宋体" w:hAnsi="Arial" w:cs="Arial"/>
          <w:kern w:val="0"/>
          <w:sz w:val="24"/>
          <w:szCs w:val="24"/>
        </w:rPr>
        <w:t>Concurrency: Practice &amp; Experience</w:t>
      </w:r>
      <w:r w:rsidRPr="002E3B5B">
        <w:rPr>
          <w:rFonts w:ascii="Arial" w:eastAsia="宋体" w:hAnsi="Arial" w:cs="Arial"/>
          <w:kern w:val="0"/>
          <w:sz w:val="24"/>
          <w:szCs w:val="24"/>
        </w:rPr>
        <w:t>》</w:t>
      </w:r>
      <w:r w:rsidRPr="002E3B5B">
        <w:rPr>
          <w:rFonts w:ascii="Arial" w:eastAsia="宋体" w:hAnsi="Arial" w:cs="Arial" w:hint="eastAsia"/>
          <w:kern w:val="0"/>
          <w:sz w:val="24"/>
          <w:szCs w:val="24"/>
        </w:rPr>
        <w:t>，</w:t>
      </w:r>
      <w:r w:rsidRPr="002E3B5B">
        <w:rPr>
          <w:rFonts w:ascii="Arial" w:eastAsia="宋体" w:hAnsi="Arial" w:cs="Arial"/>
          <w:kern w:val="0"/>
          <w:sz w:val="24"/>
          <w:szCs w:val="24"/>
        </w:rPr>
        <w:t>《</w:t>
      </w:r>
      <w:r w:rsidRPr="002E3B5B">
        <w:rPr>
          <w:rFonts w:ascii="Arial" w:eastAsia="宋体" w:hAnsi="Arial" w:cs="Arial"/>
          <w:kern w:val="0"/>
          <w:sz w:val="24"/>
          <w:szCs w:val="24"/>
        </w:rPr>
        <w:t>Journal of Web Engineering</w:t>
      </w:r>
      <w:r w:rsidRPr="002E3B5B">
        <w:rPr>
          <w:rFonts w:ascii="Arial" w:eastAsia="宋体" w:hAnsi="Arial" w:cs="Arial"/>
          <w:kern w:val="0"/>
          <w:sz w:val="24"/>
          <w:szCs w:val="24"/>
        </w:rPr>
        <w:t>》</w:t>
      </w:r>
      <w:r w:rsidRPr="002E3B5B">
        <w:rPr>
          <w:rFonts w:ascii="Arial" w:eastAsia="宋体" w:hAnsi="Arial" w:cs="Arial" w:hint="eastAsia"/>
          <w:kern w:val="0"/>
          <w:sz w:val="24"/>
          <w:szCs w:val="24"/>
        </w:rPr>
        <w:t>和《</w:t>
      </w:r>
      <w:r w:rsidRPr="002E3B5B">
        <w:rPr>
          <w:rFonts w:ascii="Arial" w:eastAsia="宋体" w:hAnsi="Arial" w:cs="Arial"/>
          <w:kern w:val="0"/>
          <w:sz w:val="24"/>
          <w:szCs w:val="24"/>
        </w:rPr>
        <w:t>Networking Science</w:t>
      </w:r>
      <w:r w:rsidRPr="002E3B5B">
        <w:rPr>
          <w:rFonts w:ascii="Arial" w:eastAsia="宋体" w:hAnsi="Arial" w:cs="Arial" w:hint="eastAsia"/>
          <w:kern w:val="0"/>
          <w:sz w:val="24"/>
          <w:szCs w:val="24"/>
        </w:rPr>
        <w:t>》</w:t>
      </w:r>
      <w:r w:rsidRPr="002E3B5B">
        <w:rPr>
          <w:rFonts w:ascii="Arial" w:eastAsia="宋体" w:hAnsi="Arial" w:cs="Arial"/>
          <w:kern w:val="0"/>
          <w:sz w:val="24"/>
          <w:szCs w:val="24"/>
        </w:rPr>
        <w:t>的编委。</w:t>
      </w:r>
    </w:p>
    <w:p w:rsidR="002E3B5B" w:rsidRDefault="002E3B5B" w:rsidP="00AB6B41">
      <w:pPr>
        <w:shd w:val="clear" w:color="auto" w:fill="FFFFFF"/>
        <w:spacing w:line="400" w:lineRule="exact"/>
        <w:rPr>
          <w:rFonts w:ascii="Arial" w:eastAsia="宋体" w:hAnsi="Arial" w:cs="Arial" w:hint="eastAsia"/>
          <w:kern w:val="0"/>
          <w:sz w:val="24"/>
          <w:szCs w:val="24"/>
        </w:rPr>
      </w:pPr>
      <w:r w:rsidRPr="002E3B5B">
        <w:rPr>
          <w:rFonts w:ascii="Arial" w:eastAsia="宋体" w:hAnsi="Arial" w:cs="Arial" w:hint="eastAsia"/>
          <w:kern w:val="0"/>
          <w:sz w:val="24"/>
          <w:szCs w:val="24"/>
        </w:rPr>
        <w:tab/>
      </w:r>
      <w:r w:rsidRPr="002E3B5B">
        <w:rPr>
          <w:rFonts w:ascii="Arial" w:eastAsia="宋体" w:hAnsi="Arial" w:cs="Arial" w:hint="eastAsia"/>
          <w:kern w:val="0"/>
          <w:sz w:val="24"/>
          <w:szCs w:val="24"/>
        </w:rPr>
        <w:t>曾</w:t>
      </w:r>
      <w:r w:rsidRPr="002E3B5B">
        <w:rPr>
          <w:rFonts w:ascii="Arial" w:eastAsia="宋体" w:hAnsi="Arial" w:cs="Arial"/>
          <w:kern w:val="0"/>
          <w:sz w:val="24"/>
          <w:szCs w:val="24"/>
        </w:rPr>
        <w:t>获国家科技进步二等奖，国家教学成果二等奖</w:t>
      </w:r>
      <w:r w:rsidRPr="002E3B5B">
        <w:rPr>
          <w:rFonts w:ascii="Arial" w:eastAsia="宋体" w:hAnsi="Arial" w:cs="Arial" w:hint="eastAsia"/>
          <w:kern w:val="0"/>
          <w:sz w:val="24"/>
          <w:szCs w:val="24"/>
        </w:rPr>
        <w:t>，获</w:t>
      </w:r>
      <w:r w:rsidRPr="002E3B5B">
        <w:rPr>
          <w:rFonts w:ascii="Arial" w:eastAsia="宋体" w:hAnsi="Arial" w:cs="Arial" w:hint="eastAsia"/>
          <w:kern w:val="0"/>
          <w:sz w:val="24"/>
          <w:szCs w:val="24"/>
        </w:rPr>
        <w:t>2013</w:t>
      </w:r>
      <w:r w:rsidRPr="002E3B5B">
        <w:rPr>
          <w:rFonts w:ascii="Arial" w:eastAsia="宋体" w:hAnsi="Arial" w:cs="Arial" w:hint="eastAsia"/>
          <w:kern w:val="0"/>
          <w:sz w:val="24"/>
          <w:szCs w:val="24"/>
        </w:rPr>
        <w:t>中国计算机学会王选奖</w:t>
      </w:r>
      <w:r w:rsidRPr="002E3B5B">
        <w:rPr>
          <w:rFonts w:ascii="Arial" w:eastAsia="宋体" w:hAnsi="Arial" w:cs="Arial"/>
          <w:kern w:val="0"/>
          <w:sz w:val="24"/>
          <w:szCs w:val="24"/>
        </w:rPr>
        <w:t>。</w:t>
      </w:r>
      <w:bookmarkStart w:id="0" w:name="ref_[2]_6881560"/>
      <w:bookmarkEnd w:id="0"/>
      <w:r w:rsidRPr="002E3B5B">
        <w:rPr>
          <w:rFonts w:ascii="Arial" w:eastAsia="宋体" w:hAnsi="Arial" w:cs="Arial" w:hint="eastAsia"/>
          <w:kern w:val="0"/>
          <w:sz w:val="24"/>
          <w:szCs w:val="24"/>
        </w:rPr>
        <w:t>近年来特别关注在计算机教学中引入跨学科元素的问题，开发了本科生课程“社会科学中的计算思维方法”，在全国多所院校讲授，并多次举办教师培训班。</w:t>
      </w:r>
      <w:r w:rsidRPr="002E3B5B">
        <w:rPr>
          <w:rFonts w:ascii="Arial" w:eastAsia="宋体" w:hAnsi="Arial" w:cs="Arial" w:hint="eastAsia"/>
          <w:kern w:val="0"/>
          <w:sz w:val="24"/>
          <w:szCs w:val="24"/>
        </w:rPr>
        <w:t>2013</w:t>
      </w:r>
      <w:r w:rsidRPr="002E3B5B">
        <w:rPr>
          <w:rFonts w:ascii="Arial" w:eastAsia="宋体" w:hAnsi="Arial" w:cs="Arial" w:hint="eastAsia"/>
          <w:kern w:val="0"/>
          <w:sz w:val="24"/>
          <w:szCs w:val="24"/>
        </w:rPr>
        <w:t>年秋，该课程以</w:t>
      </w:r>
      <w:r w:rsidRPr="002E3B5B">
        <w:rPr>
          <w:rFonts w:ascii="Arial" w:eastAsia="宋体" w:hAnsi="Arial" w:cs="Arial" w:hint="eastAsia"/>
          <w:kern w:val="0"/>
          <w:sz w:val="24"/>
          <w:szCs w:val="24"/>
        </w:rPr>
        <w:t>MOOC</w:t>
      </w:r>
      <w:r w:rsidRPr="002E3B5B">
        <w:rPr>
          <w:rFonts w:ascii="Arial" w:eastAsia="宋体" w:hAnsi="Arial" w:cs="Arial" w:hint="eastAsia"/>
          <w:kern w:val="0"/>
          <w:sz w:val="24"/>
          <w:szCs w:val="24"/>
        </w:rPr>
        <w:t>形式在</w:t>
      </w:r>
      <w:proofErr w:type="spellStart"/>
      <w:r w:rsidRPr="002E3B5B">
        <w:rPr>
          <w:rFonts w:ascii="Arial" w:eastAsia="宋体" w:hAnsi="Arial" w:cs="Arial" w:hint="eastAsia"/>
          <w:kern w:val="0"/>
          <w:sz w:val="24"/>
          <w:szCs w:val="24"/>
        </w:rPr>
        <w:t>Coursera</w:t>
      </w:r>
      <w:proofErr w:type="spellEnd"/>
      <w:r w:rsidRPr="002E3B5B">
        <w:rPr>
          <w:rFonts w:ascii="Arial" w:eastAsia="宋体" w:hAnsi="Arial" w:cs="Arial" w:hint="eastAsia"/>
          <w:kern w:val="0"/>
          <w:sz w:val="24"/>
          <w:szCs w:val="24"/>
        </w:rPr>
        <w:t>上开出。</w:t>
      </w:r>
    </w:p>
    <w:p w:rsidR="00AB6B41" w:rsidRDefault="00AB6B41" w:rsidP="00AB6B41">
      <w:pPr>
        <w:shd w:val="clear" w:color="auto" w:fill="FFFFFF"/>
        <w:spacing w:line="400" w:lineRule="exact"/>
        <w:rPr>
          <w:rFonts w:ascii="Arial" w:eastAsia="宋体" w:hAnsi="Arial" w:cs="Arial" w:hint="eastAsia"/>
          <w:kern w:val="0"/>
          <w:sz w:val="24"/>
          <w:szCs w:val="24"/>
        </w:rPr>
      </w:pPr>
      <w:r>
        <w:rPr>
          <w:rFonts w:ascii="Arial" w:eastAsia="宋体" w:hAnsi="Arial" w:cs="Arial" w:hint="eastAsia"/>
          <w:kern w:val="0"/>
          <w:sz w:val="24"/>
          <w:szCs w:val="24"/>
        </w:rPr>
        <w:t xml:space="preserve">                       </w:t>
      </w:r>
    </w:p>
    <w:p w:rsidR="00AB6B41" w:rsidRDefault="00AB6B41" w:rsidP="00F20186">
      <w:pPr>
        <w:shd w:val="clear" w:color="auto" w:fill="FFFFFF"/>
        <w:spacing w:line="400" w:lineRule="exact"/>
        <w:rPr>
          <w:rFonts w:ascii="Arial" w:eastAsia="宋体" w:hAnsi="Arial" w:cs="Arial" w:hint="eastAsia"/>
          <w:kern w:val="0"/>
          <w:sz w:val="24"/>
          <w:szCs w:val="24"/>
        </w:rPr>
      </w:pPr>
      <w:bookmarkStart w:id="1" w:name="_GoBack"/>
      <w:bookmarkEnd w:id="1"/>
      <w:r w:rsidRPr="00F20186">
        <w:rPr>
          <w:rFonts w:ascii="Arial" w:eastAsia="宋体" w:hAnsi="Arial" w:cs="Arial" w:hint="eastAsia"/>
          <w:b/>
          <w:kern w:val="0"/>
          <w:sz w:val="24"/>
          <w:szCs w:val="24"/>
        </w:rPr>
        <w:t>主办单位</w:t>
      </w:r>
      <w:r>
        <w:rPr>
          <w:rFonts w:ascii="Arial" w:eastAsia="宋体" w:hAnsi="Arial" w:cs="Arial" w:hint="eastAsia"/>
          <w:kern w:val="0"/>
          <w:sz w:val="24"/>
          <w:szCs w:val="24"/>
        </w:rPr>
        <w:t>：吉林大学教务处</w:t>
      </w:r>
    </w:p>
    <w:p w:rsidR="00AB6B41" w:rsidRDefault="00AB6B41" w:rsidP="00AB6B41">
      <w:pPr>
        <w:shd w:val="clear" w:color="auto" w:fill="FFFFFF"/>
        <w:spacing w:line="400" w:lineRule="exact"/>
        <w:rPr>
          <w:rFonts w:ascii="Arial" w:eastAsia="宋体" w:hAnsi="Arial" w:cs="Arial" w:hint="eastAsia"/>
          <w:kern w:val="0"/>
          <w:sz w:val="24"/>
          <w:szCs w:val="24"/>
        </w:rPr>
      </w:pPr>
      <w:r>
        <w:rPr>
          <w:rFonts w:ascii="Arial" w:eastAsia="宋体" w:hAnsi="Arial" w:cs="Arial" w:hint="eastAsia"/>
          <w:kern w:val="0"/>
          <w:sz w:val="24"/>
          <w:szCs w:val="24"/>
        </w:rPr>
        <w:t xml:space="preserve">          </w:t>
      </w:r>
      <w:r>
        <w:rPr>
          <w:rFonts w:ascii="Arial" w:eastAsia="宋体" w:hAnsi="Arial" w:cs="Arial" w:hint="eastAsia"/>
          <w:kern w:val="0"/>
          <w:sz w:val="24"/>
          <w:szCs w:val="24"/>
        </w:rPr>
        <w:t>吉林大学计算机科学与技术学院</w:t>
      </w:r>
    </w:p>
    <w:p w:rsidR="00AB6B41" w:rsidRPr="00AB6B41" w:rsidRDefault="00AB6B41" w:rsidP="00AB6B41">
      <w:pPr>
        <w:shd w:val="clear" w:color="auto" w:fill="FFFFFF"/>
        <w:spacing w:line="400" w:lineRule="exac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Arial" w:eastAsia="宋体" w:hAnsi="Arial" w:cs="Arial" w:hint="eastAsia"/>
          <w:kern w:val="0"/>
          <w:sz w:val="24"/>
          <w:szCs w:val="24"/>
        </w:rPr>
        <w:t xml:space="preserve">          </w:t>
      </w:r>
      <w:r>
        <w:rPr>
          <w:rFonts w:ascii="Arial" w:eastAsia="宋体" w:hAnsi="Arial" w:cs="Arial" w:hint="eastAsia"/>
          <w:kern w:val="0"/>
          <w:sz w:val="24"/>
          <w:szCs w:val="24"/>
        </w:rPr>
        <w:t>吉林大学软件学院</w:t>
      </w:r>
    </w:p>
    <w:sectPr w:rsidR="00AB6B41" w:rsidRPr="00AB6B41" w:rsidSect="000562E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94E0F"/>
    <w:multiLevelType w:val="hybridMultilevel"/>
    <w:tmpl w:val="B7B08320"/>
    <w:lvl w:ilvl="0" w:tplc="D788161C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C5E"/>
    <w:rsid w:val="000562E1"/>
    <w:rsid w:val="002D50DC"/>
    <w:rsid w:val="002E3B5B"/>
    <w:rsid w:val="002F5C5E"/>
    <w:rsid w:val="003C077C"/>
    <w:rsid w:val="007403B7"/>
    <w:rsid w:val="007D16FF"/>
    <w:rsid w:val="008A6390"/>
    <w:rsid w:val="008D13C9"/>
    <w:rsid w:val="00AB6B41"/>
    <w:rsid w:val="00AF3875"/>
    <w:rsid w:val="00B40E26"/>
    <w:rsid w:val="00CE52CE"/>
    <w:rsid w:val="00F2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2C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2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jjj</dc:creator>
  <cp:lastModifiedBy>jjj</cp:lastModifiedBy>
  <cp:revision>14</cp:revision>
  <dcterms:created xsi:type="dcterms:W3CDTF">2013-12-02T01:19:00Z</dcterms:created>
  <dcterms:modified xsi:type="dcterms:W3CDTF">2013-12-02T02:01:00Z</dcterms:modified>
</cp:coreProperties>
</file>